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PROCESSO nº 22/2023</w:t>
      </w:r>
    </w:p>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CHAMAMENTO PÚBLICO 03/2023</w:t>
      </w:r>
    </w:p>
    <w:p w:rsidR="00557B07" w:rsidRPr="00557B07" w:rsidRDefault="00225DEF" w:rsidP="00557B07">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TERMO DE CREDENCIAMENTO Nº 0XX</w:t>
      </w:r>
      <w:r w:rsidR="00557B07" w:rsidRPr="00557B07">
        <w:rPr>
          <w:rFonts w:ascii="Montserrat Light" w:eastAsiaTheme="minorEastAsia" w:hAnsi="Montserrat Light"/>
          <w:b/>
          <w:color w:val="000000" w:themeColor="text1"/>
          <w:szCs w:val="21"/>
        </w:rPr>
        <w:t>/2023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O Consórcio Intermunicipal de Serviços do Vale do Taquari (Consisa), doravante denominado CREDENCIANTE e os seus Municípios Consorciados abaixo arrolados, em face da homologação do requerimento de credenciamento, resolvem celebrar o presente TERMO DE CREDENCIAMENTO com empresa a seguir qualificada, denominada CREDENCIADA, nos termos da Resolução nº 25 de 22 de junho de 2023 ou a que vier a lhe substituir, na Lei Complementar nº 123 de 14 de dezembro de 2006 e, subsidiariamente, na Lei nº 8.666 de 21 de junho de 1993.</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CREDENCIANTE:</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w:t>
      </w:r>
      <w:proofErr w:type="gramStart"/>
      <w:r w:rsidRPr="00557B07">
        <w:rPr>
          <w:rFonts w:ascii="Montserrat Light" w:eastAsiaTheme="minorEastAsia" w:hAnsi="Montserrat Light"/>
          <w:color w:val="000000" w:themeColor="text1"/>
          <w:szCs w:val="21"/>
        </w:rPr>
        <w:t>3665 sala</w:t>
      </w:r>
      <w:proofErr w:type="gramEnd"/>
      <w:r w:rsidRPr="00557B07">
        <w:rPr>
          <w:rFonts w:ascii="Montserrat Light" w:eastAsiaTheme="minorEastAsia" w:hAnsi="Montserrat Light"/>
          <w:color w:val="000000" w:themeColor="text1"/>
          <w:szCs w:val="21"/>
        </w:rPr>
        <w:t xml:space="preserve"> 08, Bairro Montanha, Lajeado/RS, representado por seu Presidente Marcos José </w:t>
      </w:r>
      <w:proofErr w:type="spellStart"/>
      <w:r w:rsidRPr="00557B07">
        <w:rPr>
          <w:rFonts w:ascii="Montserrat Light" w:eastAsiaTheme="minorEastAsia" w:hAnsi="Montserrat Light"/>
          <w:color w:val="000000" w:themeColor="text1"/>
          <w:szCs w:val="21"/>
        </w:rPr>
        <w:t>Scorsatto</w:t>
      </w:r>
      <w:proofErr w:type="spellEnd"/>
      <w:r w:rsidRPr="00557B07">
        <w:rPr>
          <w:rFonts w:ascii="Montserrat Light" w:eastAsiaTheme="minorEastAsia" w:hAnsi="Montserrat Light"/>
          <w:color w:val="000000" w:themeColor="text1"/>
          <w:szCs w:val="21"/>
        </w:rPr>
        <w:t xml:space="preserve">, Prefeito de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residente e domiciliado em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/RS.</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MUNICÍPIOS CONSORCIADOS/DEMANDANTES:</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Lajeado, Marques de Souza, Muçum, Nova </w:t>
      </w:r>
      <w:proofErr w:type="spellStart"/>
      <w:r w:rsidRPr="00557B07">
        <w:rPr>
          <w:rFonts w:ascii="Montserrat Light" w:eastAsiaTheme="minorEastAsia" w:hAnsi="Montserrat Light"/>
          <w:color w:val="000000" w:themeColor="text1"/>
          <w:szCs w:val="21"/>
        </w:rPr>
        <w:t>Bréscia</w:t>
      </w:r>
      <w:proofErr w:type="spellEnd"/>
      <w:r w:rsidRPr="00557B07">
        <w:rPr>
          <w:rFonts w:ascii="Montserrat Light" w:eastAsiaTheme="minorEastAsia" w:hAnsi="Montserrat Light"/>
          <w:color w:val="000000" w:themeColor="text1"/>
          <w:szCs w:val="21"/>
        </w:rPr>
        <w:t xml:space="preserve">, </w:t>
      </w:r>
      <w:proofErr w:type="spellStart"/>
      <w:r w:rsidRPr="00557B07">
        <w:rPr>
          <w:rFonts w:ascii="Montserrat Light" w:eastAsiaTheme="minorEastAsia" w:hAnsi="Montserrat Light"/>
          <w:color w:val="000000" w:themeColor="text1"/>
          <w:szCs w:val="21"/>
        </w:rPr>
        <w:t>Paverama</w:t>
      </w:r>
      <w:proofErr w:type="spellEnd"/>
      <w:r w:rsidRPr="00557B07">
        <w:rPr>
          <w:rFonts w:ascii="Montserrat Light" w:eastAsiaTheme="minorEastAsia" w:hAnsi="Montserrat Light"/>
          <w:color w:val="000000" w:themeColor="text1"/>
          <w:szCs w:val="21"/>
        </w:rPr>
        <w:t xml:space="preserve">, Poço das Antas, Pouso Novo, Progresso, </w:t>
      </w:r>
      <w:proofErr w:type="spellStart"/>
      <w:r w:rsidRPr="00557B07">
        <w:rPr>
          <w:rFonts w:ascii="Montserrat Light" w:eastAsiaTheme="minorEastAsia" w:hAnsi="Montserrat Light"/>
          <w:color w:val="000000" w:themeColor="text1"/>
          <w:szCs w:val="21"/>
        </w:rPr>
        <w:t>Putinga</w:t>
      </w:r>
      <w:proofErr w:type="spellEnd"/>
      <w:r w:rsidRPr="00557B07">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557B07">
        <w:rPr>
          <w:rFonts w:ascii="Montserrat Light" w:eastAsiaTheme="minorEastAsia" w:hAnsi="Montserrat Light"/>
          <w:color w:val="000000" w:themeColor="text1"/>
          <w:szCs w:val="21"/>
        </w:rPr>
        <w:t>Westfália</w:t>
      </w:r>
      <w:proofErr w:type="spellEnd"/>
      <w:r w:rsidRPr="00557B07">
        <w:rPr>
          <w:rFonts w:ascii="Montserrat Light" w:eastAsiaTheme="minorEastAsia" w:hAnsi="Montserrat Light"/>
          <w:color w:val="000000" w:themeColor="text1"/>
          <w:szCs w:val="21"/>
        </w:rPr>
        <w:t>.</w:t>
      </w:r>
    </w:p>
    <w:p w:rsidR="00557B07" w:rsidRPr="00557B07" w:rsidRDefault="004333F4" w:rsidP="00557B07">
      <w:pPr>
        <w:spacing w:before="120" w:after="280" w:line="240" w:lineRule="auto"/>
        <w:ind w:left="1277" w:firstLine="708"/>
        <w:jc w:val="both"/>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CREDENCIADA:</w:t>
      </w:r>
    </w:p>
    <w:p w:rsidR="00557B07" w:rsidRPr="00557B07" w:rsidRDefault="00FE5D1A" w:rsidP="00557B07">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GABRIEL CAPITANI</w:t>
      </w:r>
      <w:r w:rsidR="0019663D">
        <w:rPr>
          <w:rFonts w:ascii="Montserrat Light" w:eastAsiaTheme="minorEastAsia" w:hAnsi="Montserrat Light"/>
          <w:color w:val="000000" w:themeColor="text1"/>
          <w:szCs w:val="21"/>
        </w:rPr>
        <w:t xml:space="preserve"> &amp; CIA LTDA</w:t>
      </w:r>
      <w:r w:rsidR="00557B07" w:rsidRPr="00557B07">
        <w:rPr>
          <w:rFonts w:ascii="Montserrat Light" w:eastAsiaTheme="minorEastAsia" w:hAnsi="Montserrat Light"/>
          <w:color w:val="000000" w:themeColor="text1"/>
          <w:szCs w:val="21"/>
        </w:rPr>
        <w:t>, pessoa jurídica de direito privado, inscrita no Cadastro Naciona</w:t>
      </w:r>
      <w:r w:rsidR="00557B07">
        <w:rPr>
          <w:rFonts w:ascii="Montserrat Light" w:eastAsiaTheme="minorEastAsia" w:hAnsi="Montserrat Light"/>
          <w:color w:val="000000" w:themeColor="text1"/>
          <w:szCs w:val="21"/>
        </w:rPr>
        <w:t xml:space="preserve">l de Pessoas Jurídicas sob o nº </w:t>
      </w:r>
      <w:r>
        <w:rPr>
          <w:rFonts w:ascii="Montserrat Light" w:eastAsiaTheme="minorEastAsia" w:hAnsi="Montserrat Light"/>
          <w:color w:val="000000" w:themeColor="text1"/>
          <w:szCs w:val="21"/>
        </w:rPr>
        <w:t>04.407.363/0001-05</w:t>
      </w:r>
      <w:r w:rsidR="00557B07">
        <w:rPr>
          <w:rFonts w:ascii="Montserrat Light" w:eastAsiaTheme="minorEastAsia" w:hAnsi="Montserrat Light"/>
          <w:color w:val="000000" w:themeColor="text1"/>
          <w:szCs w:val="21"/>
        </w:rPr>
        <w:t xml:space="preserve">, </w:t>
      </w:r>
      <w:r w:rsidR="00557B07" w:rsidRPr="00557B07">
        <w:rPr>
          <w:rFonts w:ascii="Montserrat Light" w:eastAsiaTheme="minorEastAsia" w:hAnsi="Montserrat Light"/>
          <w:color w:val="000000" w:themeColor="text1"/>
          <w:szCs w:val="21"/>
        </w:rPr>
        <w:t xml:space="preserve">com sede </w:t>
      </w:r>
      <w:r w:rsidR="00557B07">
        <w:rPr>
          <w:rFonts w:ascii="Montserrat Light" w:eastAsiaTheme="minorEastAsia" w:hAnsi="Montserrat Light"/>
          <w:color w:val="000000" w:themeColor="text1"/>
          <w:szCs w:val="21"/>
        </w:rPr>
        <w:t xml:space="preserve">na </w:t>
      </w:r>
      <w:r>
        <w:rPr>
          <w:rFonts w:ascii="Montserrat Light" w:eastAsiaTheme="minorEastAsia" w:hAnsi="Montserrat Light"/>
          <w:color w:val="000000" w:themeColor="text1"/>
          <w:szCs w:val="21"/>
        </w:rPr>
        <w:t>Rua Duque de Caxias</w:t>
      </w:r>
      <w:r w:rsidR="00557B07">
        <w:rPr>
          <w:rFonts w:ascii="Montserrat Light" w:eastAsiaTheme="minorEastAsia" w:hAnsi="Montserrat Light"/>
          <w:color w:val="000000" w:themeColor="text1"/>
          <w:szCs w:val="21"/>
        </w:rPr>
        <w:t xml:space="preserve">, nº </w:t>
      </w:r>
      <w:r>
        <w:rPr>
          <w:rFonts w:ascii="Montserrat Light" w:eastAsiaTheme="minorEastAsia" w:hAnsi="Montserrat Light"/>
          <w:color w:val="000000" w:themeColor="text1"/>
          <w:szCs w:val="21"/>
        </w:rPr>
        <w:t>503 – sala 308</w:t>
      </w:r>
      <w:r w:rsidR="00557B07">
        <w:rPr>
          <w:rFonts w:ascii="Montserrat Light" w:eastAsiaTheme="minorEastAsia" w:hAnsi="Montserrat Light"/>
          <w:color w:val="000000" w:themeColor="text1"/>
          <w:szCs w:val="21"/>
        </w:rPr>
        <w:t xml:space="preserve">, Bairro </w:t>
      </w:r>
      <w:r w:rsidR="00991FE8">
        <w:rPr>
          <w:rFonts w:ascii="Montserrat Light" w:eastAsiaTheme="minorEastAsia" w:hAnsi="Montserrat Light"/>
          <w:color w:val="000000" w:themeColor="text1"/>
          <w:szCs w:val="21"/>
        </w:rPr>
        <w:t>Centro</w:t>
      </w:r>
      <w:r w:rsid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Encantado</w:t>
      </w:r>
      <w:r w:rsidR="00557B07">
        <w:rPr>
          <w:rFonts w:ascii="Montserrat Light" w:eastAsiaTheme="minorEastAsia" w:hAnsi="Montserrat Light"/>
          <w:color w:val="000000" w:themeColor="text1"/>
          <w:szCs w:val="21"/>
        </w:rPr>
        <w:t>/RS, neste ato representad</w:t>
      </w:r>
      <w:r w:rsidR="0019663D">
        <w:rPr>
          <w:rFonts w:ascii="Montserrat Light" w:eastAsiaTheme="minorEastAsia" w:hAnsi="Montserrat Light"/>
          <w:color w:val="000000" w:themeColor="text1"/>
          <w:szCs w:val="21"/>
        </w:rPr>
        <w:t>o</w:t>
      </w:r>
      <w:r w:rsidR="00537081">
        <w:rPr>
          <w:rFonts w:ascii="Montserrat Light" w:eastAsiaTheme="minorEastAsia" w:hAnsi="Montserrat Light"/>
          <w:color w:val="000000" w:themeColor="text1"/>
          <w:szCs w:val="21"/>
        </w:rPr>
        <w:t xml:space="preserve"> por s</w:t>
      </w:r>
      <w:r w:rsidR="0019663D">
        <w:rPr>
          <w:rFonts w:ascii="Montserrat Light" w:eastAsiaTheme="minorEastAsia" w:hAnsi="Montserrat Light"/>
          <w:color w:val="000000" w:themeColor="text1"/>
          <w:szCs w:val="21"/>
        </w:rPr>
        <w:t>eu</w:t>
      </w:r>
      <w:r w:rsidR="00557B07" w:rsidRPr="00557B07">
        <w:rPr>
          <w:rFonts w:ascii="Montserrat Light" w:eastAsiaTheme="minorEastAsia" w:hAnsi="Montserrat Light"/>
          <w:color w:val="000000" w:themeColor="text1"/>
          <w:szCs w:val="21"/>
        </w:rPr>
        <w:t xml:space="preserve"> </w:t>
      </w:r>
      <w:r w:rsidR="00557B07">
        <w:rPr>
          <w:rFonts w:ascii="Montserrat Light" w:eastAsiaTheme="minorEastAsia" w:hAnsi="Montserrat Light"/>
          <w:color w:val="000000" w:themeColor="text1"/>
          <w:szCs w:val="21"/>
        </w:rPr>
        <w:t>representante legal</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 xml:space="preserve">Gabriel </w:t>
      </w:r>
      <w:proofErr w:type="spellStart"/>
      <w:r>
        <w:rPr>
          <w:rFonts w:ascii="Montserrat Light" w:eastAsiaTheme="minorEastAsia" w:hAnsi="Montserrat Light"/>
          <w:color w:val="000000" w:themeColor="text1"/>
          <w:szCs w:val="21"/>
        </w:rPr>
        <w:t>Capitani</w:t>
      </w:r>
      <w:proofErr w:type="spellEnd"/>
      <w:r w:rsidR="0019663D">
        <w:rPr>
          <w:rFonts w:ascii="Montserrat Light" w:eastAsiaTheme="minorEastAsia" w:hAnsi="Montserrat Light"/>
          <w:color w:val="000000" w:themeColor="text1"/>
          <w:szCs w:val="21"/>
        </w:rPr>
        <w:t>, brasileiro</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casado</w:t>
      </w:r>
      <w:r w:rsidR="00557B07">
        <w:rPr>
          <w:rFonts w:ascii="Montserrat Light" w:eastAsiaTheme="minorEastAsia" w:hAnsi="Montserrat Light"/>
          <w:color w:val="000000" w:themeColor="text1"/>
          <w:szCs w:val="21"/>
        </w:rPr>
        <w:t xml:space="preserve">, </w:t>
      </w:r>
      <w:r w:rsidR="00225DEF">
        <w:rPr>
          <w:rFonts w:ascii="Montserrat Light" w:eastAsiaTheme="minorEastAsia" w:hAnsi="Montserrat Light"/>
          <w:color w:val="000000" w:themeColor="text1"/>
          <w:szCs w:val="21"/>
        </w:rPr>
        <w:t>fisioterapeuta</w:t>
      </w:r>
      <w:r w:rsidR="0019663D">
        <w:rPr>
          <w:rFonts w:ascii="Montserrat Light" w:eastAsiaTheme="minorEastAsia" w:hAnsi="Montserrat Light"/>
          <w:color w:val="000000" w:themeColor="text1"/>
          <w:szCs w:val="21"/>
        </w:rPr>
        <w:t>, inscrito</w:t>
      </w:r>
      <w:r w:rsidR="00557B07" w:rsidRPr="00557B07">
        <w:rPr>
          <w:rFonts w:ascii="Montserrat Light" w:eastAsiaTheme="minorEastAsia" w:hAnsi="Montserrat Light"/>
          <w:color w:val="000000" w:themeColor="text1"/>
          <w:szCs w:val="21"/>
        </w:rPr>
        <w:t xml:space="preserve"> no Cadas</w:t>
      </w:r>
      <w:r w:rsidR="00557B07">
        <w:rPr>
          <w:rFonts w:ascii="Montserrat Light" w:eastAsiaTheme="minorEastAsia" w:hAnsi="Montserrat Light"/>
          <w:color w:val="000000" w:themeColor="text1"/>
          <w:szCs w:val="21"/>
        </w:rPr>
        <w:t>t</w:t>
      </w:r>
      <w:r w:rsidR="004333F4">
        <w:rPr>
          <w:rFonts w:ascii="Montserrat Light" w:eastAsiaTheme="minorEastAsia" w:hAnsi="Montserrat Light"/>
          <w:color w:val="000000" w:themeColor="text1"/>
          <w:szCs w:val="21"/>
        </w:rPr>
        <w:t xml:space="preserve">ro de Pessoas Físicas sob o nº </w:t>
      </w:r>
      <w:r>
        <w:rPr>
          <w:rFonts w:ascii="Montserrat Light" w:eastAsiaTheme="minorEastAsia" w:hAnsi="Montserrat Light"/>
          <w:color w:val="000000" w:themeColor="text1"/>
          <w:szCs w:val="21"/>
        </w:rPr>
        <w:t>0</w:t>
      </w:r>
      <w:r w:rsidR="004333F4">
        <w:rPr>
          <w:rFonts w:ascii="Montserrat Light" w:eastAsiaTheme="minorEastAsia" w:hAnsi="Montserrat Light"/>
          <w:color w:val="000000" w:themeColor="text1"/>
          <w:szCs w:val="21"/>
        </w:rPr>
        <w:t>XX.XXX.XXX-X</w:t>
      </w:r>
      <w:r>
        <w:rPr>
          <w:rFonts w:ascii="Montserrat Light" w:eastAsiaTheme="minorEastAsia" w:hAnsi="Montserrat Light"/>
          <w:color w:val="000000" w:themeColor="text1"/>
          <w:szCs w:val="21"/>
        </w:rPr>
        <w:t>6</w:t>
      </w:r>
      <w:r w:rsidR="00557B07">
        <w:rPr>
          <w:rFonts w:ascii="Montserrat Light" w:eastAsiaTheme="minorEastAsia" w:hAnsi="Montserrat Light"/>
          <w:color w:val="000000" w:themeColor="text1"/>
          <w:szCs w:val="21"/>
        </w:rPr>
        <w:t>, portad</w:t>
      </w:r>
      <w:r w:rsidR="00D44D5F">
        <w:rPr>
          <w:rFonts w:ascii="Montserrat Light" w:eastAsiaTheme="minorEastAsia" w:hAnsi="Montserrat Light"/>
          <w:color w:val="000000" w:themeColor="text1"/>
          <w:szCs w:val="21"/>
        </w:rPr>
        <w:t>o</w:t>
      </w:r>
      <w:r w:rsidR="004333F4">
        <w:rPr>
          <w:rFonts w:ascii="Montserrat Light" w:eastAsiaTheme="minorEastAsia" w:hAnsi="Montserrat Light"/>
          <w:color w:val="000000" w:themeColor="text1"/>
          <w:szCs w:val="21"/>
        </w:rPr>
        <w:t>r</w:t>
      </w:r>
      <w:r>
        <w:rPr>
          <w:rFonts w:ascii="Montserrat Light" w:eastAsiaTheme="minorEastAsia" w:hAnsi="Montserrat Light"/>
          <w:color w:val="000000" w:themeColor="text1"/>
          <w:szCs w:val="21"/>
        </w:rPr>
        <w:t xml:space="preserve"> da Cédula de Identidade nº 1</w:t>
      </w:r>
      <w:r w:rsidR="00557B07">
        <w:rPr>
          <w:rFonts w:ascii="Montserrat Light" w:eastAsiaTheme="minorEastAsia" w:hAnsi="Montserrat Light"/>
          <w:color w:val="000000" w:themeColor="text1"/>
          <w:szCs w:val="21"/>
        </w:rPr>
        <w:t>XXXXXXXX</w:t>
      </w:r>
      <w:r>
        <w:rPr>
          <w:rFonts w:ascii="Montserrat Light" w:eastAsiaTheme="minorEastAsia" w:hAnsi="Montserrat Light"/>
          <w:color w:val="000000" w:themeColor="text1"/>
          <w:szCs w:val="21"/>
        </w:rPr>
        <w:t>4</w:t>
      </w:r>
      <w:r w:rsidR="00557B07" w:rsidRPr="00557B07">
        <w:rPr>
          <w:rFonts w:ascii="Montserrat Light" w:eastAsiaTheme="minorEastAsia" w:hAnsi="Montserrat Light"/>
          <w:color w:val="000000" w:themeColor="text1"/>
          <w:szCs w:val="21"/>
        </w:rPr>
        <w:t>, resident</w:t>
      </w:r>
      <w:r w:rsidR="0019663D">
        <w:rPr>
          <w:rFonts w:ascii="Montserrat Light" w:eastAsiaTheme="minorEastAsia" w:hAnsi="Montserrat Light"/>
          <w:color w:val="000000" w:themeColor="text1"/>
          <w:szCs w:val="21"/>
        </w:rPr>
        <w:t>e e domiciliado</w:t>
      </w:r>
      <w:r w:rsidR="00557B07">
        <w:rPr>
          <w:rFonts w:ascii="Montserrat Light" w:eastAsiaTheme="minorEastAsia" w:hAnsi="Montserrat Light"/>
          <w:color w:val="000000" w:themeColor="text1"/>
          <w:szCs w:val="21"/>
        </w:rPr>
        <w:t xml:space="preserve"> em </w:t>
      </w:r>
      <w:r>
        <w:rPr>
          <w:rFonts w:ascii="Montserrat Light" w:eastAsiaTheme="minorEastAsia" w:hAnsi="Montserrat Light"/>
          <w:color w:val="000000" w:themeColor="text1"/>
          <w:szCs w:val="21"/>
        </w:rPr>
        <w:t>Encantado</w:t>
      </w:r>
      <w:r w:rsidR="00557B07">
        <w:rPr>
          <w:rFonts w:ascii="Montserrat Light" w:eastAsiaTheme="minorEastAsia" w:hAnsi="Montserrat Light"/>
          <w:color w:val="000000" w:themeColor="text1"/>
          <w:szCs w:val="21"/>
        </w:rPr>
        <w:t>/RS</w:t>
      </w:r>
      <w:r w:rsidR="00225DEF">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PRIMEIRA - OBJETO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 O presente instrumento tem por objeto a realização de procedimentos e serviços em saúde, conforme necessidade dos municípios e DENTRO DOS QUANTITATIVOS A SEGUIR:</w:t>
      </w:r>
    </w:p>
    <w:p w:rsidR="00557B07" w:rsidRPr="00557B07" w:rsidRDefault="00225DEF" w:rsidP="00557B07">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w:t>
      </w:r>
      <w:r w:rsidR="00557B07" w:rsidRP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FISOTERAPIA</w:t>
      </w:r>
      <w:r w:rsidR="00557B07" w:rsidRPr="00557B07">
        <w:rPr>
          <w:rFonts w:ascii="Montserrat Light" w:eastAsiaTheme="minorEastAsia" w:hAnsi="Montserrat Light"/>
          <w:color w:val="000000" w:themeColor="text1"/>
          <w:szCs w:val="21"/>
        </w:rPr>
        <w:t xml:space="preserve">: </w:t>
      </w:r>
      <w:r w:rsidR="00FE5D1A">
        <w:rPr>
          <w:rFonts w:ascii="Montserrat Light" w:eastAsiaTheme="minorEastAsia" w:hAnsi="Montserrat Light"/>
          <w:color w:val="000000" w:themeColor="text1"/>
          <w:szCs w:val="21"/>
        </w:rPr>
        <w:t>6</w:t>
      </w:r>
      <w:r w:rsidR="006123CF">
        <w:rPr>
          <w:rFonts w:ascii="Montserrat Light" w:eastAsiaTheme="minorEastAsia" w:hAnsi="Montserrat Light"/>
          <w:color w:val="000000" w:themeColor="text1"/>
          <w:szCs w:val="21"/>
        </w:rPr>
        <w:t>0</w:t>
      </w:r>
      <w:r w:rsidR="00991FE8">
        <w:rPr>
          <w:rFonts w:ascii="Montserrat Light" w:eastAsiaTheme="minorEastAsia" w:hAnsi="Montserrat Light"/>
          <w:color w:val="000000" w:themeColor="text1"/>
          <w:szCs w:val="21"/>
        </w:rPr>
        <w:t>0</w:t>
      </w:r>
      <w:r w:rsidR="00557B07">
        <w:rPr>
          <w:rFonts w:ascii="Montserrat Light" w:eastAsiaTheme="minorEastAsia" w:hAnsi="Montserrat Light"/>
          <w:color w:val="000000" w:themeColor="text1"/>
          <w:szCs w:val="21"/>
        </w:rPr>
        <w:t xml:space="preserve"> atendimentos</w:t>
      </w:r>
      <w:r w:rsidR="00557B07" w:rsidRPr="00557B07">
        <w:rPr>
          <w:rFonts w:ascii="Montserrat Light" w:eastAsiaTheme="minorEastAsia" w:hAnsi="Montserrat Light"/>
          <w:color w:val="000000" w:themeColor="text1"/>
          <w:szCs w:val="21"/>
        </w:rPr>
        <w:t>/mês – conforme especificação da cláusula segunda.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1.2. A CREDENCIADA estará à disposição para prestar os serviços acima, na capacidade de atendimento referida, a todos os Municípios Consorciados ao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SEGUNDA – VALOR DOS SERVIÇOS E REAJUSTE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25 de 22 de junho de 2023 ou a que vier a lhe substituir:</w:t>
      </w:r>
    </w:p>
    <w:tbl>
      <w:tblPr>
        <w:tblStyle w:val="Tabelacomgrade2"/>
        <w:tblW w:w="9771" w:type="dxa"/>
        <w:tblLook w:val="04A0" w:firstRow="1" w:lastRow="0" w:firstColumn="1" w:lastColumn="0" w:noHBand="0" w:noVBand="1"/>
      </w:tblPr>
      <w:tblGrid>
        <w:gridCol w:w="700"/>
        <w:gridCol w:w="1590"/>
        <w:gridCol w:w="3516"/>
        <w:gridCol w:w="1346"/>
        <w:gridCol w:w="1490"/>
        <w:gridCol w:w="1129"/>
      </w:tblGrid>
      <w:tr w:rsidR="005C0D1B" w:rsidRPr="006123CF" w:rsidTr="00537081">
        <w:trPr>
          <w:trHeight w:val="1215"/>
        </w:trPr>
        <w:tc>
          <w:tcPr>
            <w:tcW w:w="700" w:type="dxa"/>
          </w:tcPr>
          <w:p w:rsidR="00225DEF" w:rsidRPr="006123CF" w:rsidRDefault="00225DEF" w:rsidP="005C0D1B">
            <w:pPr>
              <w:spacing w:before="120" w:after="280"/>
              <w:jc w:val="center"/>
              <w:rPr>
                <w:rFonts w:ascii="Montserrat Light" w:hAnsi="Montserrat Light"/>
                <w:b/>
                <w:color w:val="000000" w:themeColor="text1"/>
                <w:sz w:val="18"/>
                <w:szCs w:val="18"/>
              </w:rPr>
            </w:pPr>
            <w:r w:rsidRPr="006123CF">
              <w:rPr>
                <w:rFonts w:ascii="Montserrat Light" w:hAnsi="Montserrat Light"/>
                <w:b/>
                <w:color w:val="000000" w:themeColor="text1"/>
                <w:sz w:val="18"/>
                <w:szCs w:val="18"/>
              </w:rPr>
              <w:t>Item</w:t>
            </w:r>
          </w:p>
        </w:tc>
        <w:tc>
          <w:tcPr>
            <w:tcW w:w="1590" w:type="dxa"/>
          </w:tcPr>
          <w:p w:rsidR="00225DEF" w:rsidRPr="006123CF" w:rsidRDefault="00225DEF" w:rsidP="005C0D1B">
            <w:pPr>
              <w:spacing w:before="120" w:after="280"/>
              <w:jc w:val="center"/>
              <w:rPr>
                <w:rFonts w:ascii="Montserrat Light" w:hAnsi="Montserrat Light"/>
                <w:b/>
                <w:color w:val="000000" w:themeColor="text1"/>
                <w:sz w:val="18"/>
                <w:szCs w:val="18"/>
              </w:rPr>
            </w:pPr>
            <w:r w:rsidRPr="006123CF">
              <w:rPr>
                <w:rFonts w:ascii="Montserrat Light" w:hAnsi="Montserrat Light"/>
                <w:b/>
                <w:color w:val="000000" w:themeColor="text1"/>
                <w:sz w:val="18"/>
                <w:szCs w:val="18"/>
              </w:rPr>
              <w:t>Grupo</w:t>
            </w:r>
          </w:p>
        </w:tc>
        <w:tc>
          <w:tcPr>
            <w:tcW w:w="3516" w:type="dxa"/>
          </w:tcPr>
          <w:p w:rsidR="00225DEF" w:rsidRPr="006123CF" w:rsidRDefault="00225DEF" w:rsidP="005C0D1B">
            <w:pPr>
              <w:spacing w:before="120" w:after="280"/>
              <w:jc w:val="center"/>
              <w:rPr>
                <w:rFonts w:ascii="Montserrat Light" w:hAnsi="Montserrat Light"/>
                <w:b/>
                <w:color w:val="000000" w:themeColor="text1"/>
                <w:sz w:val="18"/>
                <w:szCs w:val="18"/>
              </w:rPr>
            </w:pPr>
            <w:r w:rsidRPr="006123CF">
              <w:rPr>
                <w:rFonts w:ascii="Montserrat Light" w:hAnsi="Montserrat Light"/>
                <w:b/>
                <w:color w:val="000000" w:themeColor="text1"/>
                <w:sz w:val="18"/>
                <w:szCs w:val="18"/>
              </w:rPr>
              <w:t>Nome</w:t>
            </w:r>
          </w:p>
        </w:tc>
        <w:tc>
          <w:tcPr>
            <w:tcW w:w="1346" w:type="dxa"/>
          </w:tcPr>
          <w:p w:rsidR="00225DEF" w:rsidRPr="006123CF" w:rsidRDefault="00225DEF" w:rsidP="005C0D1B">
            <w:pPr>
              <w:spacing w:before="120" w:after="280"/>
              <w:jc w:val="center"/>
              <w:rPr>
                <w:rFonts w:ascii="Montserrat Light" w:hAnsi="Montserrat Light"/>
                <w:b/>
                <w:color w:val="000000" w:themeColor="text1"/>
                <w:sz w:val="18"/>
                <w:szCs w:val="18"/>
              </w:rPr>
            </w:pPr>
            <w:r w:rsidRPr="006123CF">
              <w:rPr>
                <w:rFonts w:ascii="Montserrat Light" w:hAnsi="Montserrat Light"/>
                <w:b/>
                <w:color w:val="000000" w:themeColor="text1"/>
                <w:sz w:val="18"/>
                <w:szCs w:val="18"/>
              </w:rPr>
              <w:t>Código Consisa</w:t>
            </w:r>
          </w:p>
        </w:tc>
        <w:tc>
          <w:tcPr>
            <w:tcW w:w="1490" w:type="dxa"/>
          </w:tcPr>
          <w:p w:rsidR="00225DEF" w:rsidRPr="006123CF" w:rsidRDefault="00225DEF" w:rsidP="005C0D1B">
            <w:pPr>
              <w:spacing w:before="120" w:after="280"/>
              <w:jc w:val="center"/>
              <w:rPr>
                <w:rFonts w:ascii="Montserrat Light" w:hAnsi="Montserrat Light"/>
                <w:b/>
                <w:color w:val="000000" w:themeColor="text1"/>
                <w:sz w:val="18"/>
                <w:szCs w:val="18"/>
              </w:rPr>
            </w:pPr>
            <w:r w:rsidRPr="006123CF">
              <w:rPr>
                <w:rFonts w:ascii="Montserrat Light" w:hAnsi="Montserrat Light"/>
                <w:b/>
                <w:color w:val="000000" w:themeColor="text1"/>
                <w:sz w:val="18"/>
                <w:szCs w:val="18"/>
              </w:rPr>
              <w:t>Código SUS</w:t>
            </w:r>
          </w:p>
        </w:tc>
        <w:tc>
          <w:tcPr>
            <w:tcW w:w="1129" w:type="dxa"/>
          </w:tcPr>
          <w:p w:rsidR="00225DEF" w:rsidRPr="006123CF" w:rsidRDefault="00225DEF" w:rsidP="005C0D1B">
            <w:pPr>
              <w:spacing w:before="120" w:after="280"/>
              <w:jc w:val="center"/>
              <w:rPr>
                <w:rFonts w:ascii="Montserrat Light" w:hAnsi="Montserrat Light"/>
                <w:b/>
                <w:color w:val="000000" w:themeColor="text1"/>
                <w:sz w:val="18"/>
                <w:szCs w:val="18"/>
              </w:rPr>
            </w:pPr>
            <w:r w:rsidRPr="006123CF">
              <w:rPr>
                <w:rFonts w:ascii="Montserrat Light" w:hAnsi="Montserrat Light"/>
                <w:b/>
                <w:color w:val="000000" w:themeColor="text1"/>
                <w:sz w:val="18"/>
                <w:szCs w:val="18"/>
              </w:rPr>
              <w:t>Valor</w:t>
            </w:r>
          </w:p>
          <w:p w:rsidR="00225DEF" w:rsidRPr="006123CF" w:rsidRDefault="00225DEF" w:rsidP="005C0D1B">
            <w:pPr>
              <w:spacing w:before="120" w:after="280"/>
              <w:jc w:val="center"/>
              <w:rPr>
                <w:rFonts w:ascii="Montserrat Light" w:hAnsi="Montserrat Light"/>
                <w:b/>
                <w:color w:val="000000" w:themeColor="text1"/>
                <w:sz w:val="18"/>
                <w:szCs w:val="18"/>
              </w:rPr>
            </w:pPr>
          </w:p>
        </w:tc>
      </w:tr>
      <w:tr w:rsidR="006123CF" w:rsidRPr="006123CF" w:rsidTr="00537081">
        <w:trPr>
          <w:trHeight w:val="300"/>
        </w:trPr>
        <w:tc>
          <w:tcPr>
            <w:tcW w:w="70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543</w:t>
            </w:r>
          </w:p>
        </w:tc>
        <w:tc>
          <w:tcPr>
            <w:tcW w:w="159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DE PACIENTE COM CUIDADOS PALIATIVOS</w:t>
            </w:r>
          </w:p>
        </w:tc>
        <w:tc>
          <w:tcPr>
            <w:tcW w:w="1346"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FT000001</w:t>
            </w:r>
          </w:p>
        </w:tc>
        <w:tc>
          <w:tcPr>
            <w:tcW w:w="149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302020012</w:t>
            </w:r>
          </w:p>
        </w:tc>
        <w:tc>
          <w:tcPr>
            <w:tcW w:w="1129"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544</w:t>
            </w:r>
          </w:p>
        </w:tc>
        <w:tc>
          <w:tcPr>
            <w:tcW w:w="159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C/ COMPROMETIMENTO COGNITIVO</w:t>
            </w:r>
          </w:p>
        </w:tc>
        <w:tc>
          <w:tcPr>
            <w:tcW w:w="1346"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FT000002</w:t>
            </w:r>
          </w:p>
        </w:tc>
        <w:tc>
          <w:tcPr>
            <w:tcW w:w="149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302060049</w:t>
            </w:r>
          </w:p>
        </w:tc>
        <w:tc>
          <w:tcPr>
            <w:tcW w:w="1129"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545</w:t>
            </w:r>
          </w:p>
        </w:tc>
        <w:tc>
          <w:tcPr>
            <w:tcW w:w="159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COM ALTERACOES OCULOMOTORAS PERIFERICAS</w:t>
            </w:r>
          </w:p>
        </w:tc>
        <w:tc>
          <w:tcPr>
            <w:tcW w:w="1346"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FT000003</w:t>
            </w:r>
          </w:p>
        </w:tc>
        <w:tc>
          <w:tcPr>
            <w:tcW w:w="1490"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302030026</w:t>
            </w:r>
          </w:p>
        </w:tc>
        <w:tc>
          <w:tcPr>
            <w:tcW w:w="1129" w:type="dxa"/>
            <w:noWrap/>
            <w:hideMark/>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546</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COM SEQUELAS POR QUEIMADURAS (MEDIO E GRANDE QUEIMADOS)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FT000004</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302070036</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547</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COM TRANSTORNO CLINICO CARDIOVASCULAR</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FT000005</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302040030</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548</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COM TRANSTORNO RESPIRATORIO COM COMPLICACOES SISTEMICAS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FT000006</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302040013</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lastRenderedPageBreak/>
              <w:t>549</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COM TRANSTORNO RESPIRATORIO SEM COMPLICACOES SISTEMICAS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FT000007</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302040021</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550</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GRANDE QUEIMADO</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FT000008</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302070028</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551</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MEDIO QUEIMADO</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FT000009</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302070010</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552</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NEONATO</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FT000010</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302010033</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553</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NO PRE E POS CIRURGIA ONCOLOGICA</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FT000011</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302020039</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554</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NO PRE/POS CIRURGIAS UROGINECOLOGICAS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FT000012</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302010017</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555</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NO PRE/POS-OPERATORIO DE NEUROCIRURGIA</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FT000013</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302060057</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556</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ONCOLOGICO CLINICO</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FT000014</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302020020</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557</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 PRE/POS CIRURGIA CARDIOVASCULAR</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FT000015</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302040048</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558</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PACIENTES C/ DISFUNCOES UROGINECOLOGICAS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FT000016</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302010025</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559</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PACIENTES COM ALTERACOES OCULOMOTORAS CENTRAIS C/ COMPROMETIMENTO SI</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FT000017</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302030018</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560</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PACIENTES COM DISTURBIOS NEURO-CINETICO-FUNCIONAIS COM COMPLICACOES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FT000018</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302060022</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561</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PACIENTES COM DISTURBIOS NEURO-CINETICO-FUNCIONAIS SEM COMPLICACOES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FT000019</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302060014</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562</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PACIENTES NO PRE E POS-OPERATORIO NAS DISFUNCOES MUSCULO- ESQUELETIC</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FT000021</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302050035</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563</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EM PACIENTES NO PRE E POS-OPERATORIO NAS DISFUNCOES MUSCULO ESQUELETICA</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FT000020</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302050019</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564</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NAS ALTERACOES MOTORAS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FT000022</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302050027</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565</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NAS DESORDENS DO DESENVOLVIMENTO NEURO MOTOR</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FT000023</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302060030</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566</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ATENDIMENTO FISIOTERAPEUTICO NAS DISFUNCOES VASCULARES PERIFERICAS</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FT000024</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302040056</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R$ 21,04</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567</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AVALIACAO</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FT000025</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302050027</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R$ 27,81</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570</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 NEUROLOGICA A DOMICILIO</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FT000027</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302060014</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R$ 56,89</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571</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 NEUROLOGICA NA CLINICA</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FT000028</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302050027</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R$ 50,56</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572</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HORA TRABALHADA</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FT000029</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9999999999</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R$ 31,61</w:t>
            </w:r>
          </w:p>
        </w:tc>
      </w:tr>
      <w:tr w:rsidR="006123CF" w:rsidRPr="006123CF" w:rsidTr="00537081">
        <w:trPr>
          <w:trHeight w:val="300"/>
        </w:trPr>
        <w:tc>
          <w:tcPr>
            <w:tcW w:w="70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573</w:t>
            </w:r>
          </w:p>
        </w:tc>
        <w:tc>
          <w:tcPr>
            <w:tcW w:w="15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FISIOTERAPIA</w:t>
            </w:r>
          </w:p>
        </w:tc>
        <w:tc>
          <w:tcPr>
            <w:tcW w:w="3516" w:type="dxa"/>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VISITA DOMICILIAR</w:t>
            </w:r>
          </w:p>
        </w:tc>
        <w:tc>
          <w:tcPr>
            <w:tcW w:w="1346"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FT000030</w:t>
            </w:r>
          </w:p>
        </w:tc>
        <w:tc>
          <w:tcPr>
            <w:tcW w:w="1490"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301010048</w:t>
            </w:r>
          </w:p>
        </w:tc>
        <w:tc>
          <w:tcPr>
            <w:tcW w:w="1129" w:type="dxa"/>
            <w:noWrap/>
          </w:tcPr>
          <w:p w:rsidR="006123CF" w:rsidRPr="006123CF" w:rsidRDefault="006123CF" w:rsidP="006123CF">
            <w:pPr>
              <w:spacing w:before="240"/>
              <w:rPr>
                <w:rFonts w:ascii="Montserrat Light" w:hAnsi="Montserrat Light"/>
                <w:sz w:val="18"/>
                <w:szCs w:val="18"/>
              </w:rPr>
            </w:pPr>
            <w:r w:rsidRPr="006123CF">
              <w:rPr>
                <w:rFonts w:ascii="Montserrat Light" w:hAnsi="Montserrat Light"/>
                <w:sz w:val="18"/>
                <w:szCs w:val="18"/>
              </w:rPr>
              <w:t>R$ 44,24</w:t>
            </w:r>
          </w:p>
        </w:tc>
      </w:tr>
    </w:tbl>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2.3. A Tabela de Procedimentos e Serviços em Saúde do Consisa PODERÁ ser reajustada conforme decisão da Câmara Técnica da Saúde, decisão do Conselho de Prefeitos e/ou Assembleia Geral de Prefeitos, podendo ou não ser atrelada a índices oficiais de medição de variação de preços (IPCA, INPC, IGP-M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TERCEIRA – NORMAS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QUARTA – CONTRATAÇÃO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ou paciente entrará em contato com o credenciado para marcação de horário para realização do procedimento/serviço.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4.2. A CREDENCIADA SOMENTE poderá realizar o serviço para pacientes que estiverem munidos com a Ficha de Atendimento Ambulatorial emitida e assinada por responsável da Secretaria Municipal demandante. Concluído o serviço/procedimento, o paciente deve assinar o seu nome na Ficha, ao lado do código de barras respectivo. A CREDENCIADA deve reter tal documento para entregá-lo posteriormente ao Consórcio, permitindo assim o faturamento dos serviços os quais prestou.</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 deverá elaborar os respectivos laudos e resultados.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4.5. O laudo ou resultado (do procedimento, consulta ou exame) deverá ser retirado pelo usuário/paciente do Sistema Municipal de Saúde, junto à CREDENCIADA que prestou 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QUINTA – PROCESSAMENTO DOS SERVIÇOS E PAGAMENTO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5.1 A CREDENCIADA deverá apresentar ao CREDENCIANTE, até o dia vinte e cindo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5.7. Poderão ser implementadas rotinas de faturamento (leitura de códigos de barra) dos serviços prestados pela própria CREDENCIADA, ocasião em que a mesma deverá providenciar equipamento para tal, na forma de regulamentação a ser expedida pela CREDENCIANETE.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SEXTA – TARIFA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SÉTIMA – OBRIGAÇÕES DA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b) prestar os serviços </w:t>
      </w:r>
      <w:proofErr w:type="gramStart"/>
      <w:r w:rsidRPr="00557B07">
        <w:rPr>
          <w:rFonts w:ascii="Montserrat Light" w:eastAsiaTheme="minorEastAsia" w:hAnsi="Montserrat Light"/>
          <w:color w:val="000000" w:themeColor="text1"/>
          <w:szCs w:val="21"/>
        </w:rPr>
        <w:t>ao(</w:t>
      </w:r>
      <w:proofErr w:type="gramEnd"/>
      <w:r w:rsidRPr="00557B07">
        <w:rPr>
          <w:rFonts w:ascii="Montserrat Light" w:eastAsiaTheme="minorEastAsia" w:hAnsi="Montserrat Light"/>
          <w:color w:val="000000" w:themeColor="text1"/>
          <w:szCs w:val="21"/>
        </w:rPr>
        <w:t>s) município(s) consorciado(s) quando demandado;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 responsabilizar-se por todas as despesas/custos oriundas da execução do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e.1) não poderão executar serviços, os profissionais que não foram habilitados pela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OITAVA – SANÇÕES ADMINISTRATIVAS E DESCREDENCIAMENTO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NONA – FISCALIZAÇÃO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9.1. É de responsabilidade da CREDENCIANTE e dos órgãos de saúde, assistência social ou educação dos Municípios a supervisão dos trabalhos, através de seus técnicos e/ou gestores, por meio de reuniões de trabalho, contatos telefônicos e correio eletrônico. Se necessário, será solicitado o aporte de outros técnicos capacitados.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 DOTAÇÃO ORÇAMENTÁRIA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Projeto Atividade: 2002</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Recurso: 1001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Categoria: 3.3.3.90.39.00.00.00.00</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PRIMEIRA – VINCULAÇÃO AO PROCESSO LICITATÓRIO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11.1. O presente Termo de Credenciamento está vinculado ao Processo Administrativo 22/2023 e ao Chamamento Público nº 03/2023 realizado pelo Consórcio Intermunicipal de Serviços do Vale do Taquari.</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SEGUNDA – VIGÊNCIA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12.1. </w:t>
      </w:r>
      <w:r w:rsidRPr="00133AA9">
        <w:rPr>
          <w:rFonts w:ascii="Montserrat Light" w:eastAsiaTheme="minorEastAsia" w:hAnsi="Montserrat Light"/>
          <w:color w:val="000000" w:themeColor="text1"/>
          <w:szCs w:val="21"/>
        </w:rPr>
        <w:t xml:space="preserve">O prazo de vigência do presente Termo de Credenciamento é de 12 meses, contados a partir de </w:t>
      </w:r>
      <w:r w:rsidR="005D7765" w:rsidRPr="00133AA9">
        <w:rPr>
          <w:rFonts w:ascii="Montserrat Light" w:eastAsiaTheme="minorEastAsia" w:hAnsi="Montserrat Light"/>
          <w:b/>
          <w:color w:val="000000" w:themeColor="text1"/>
          <w:szCs w:val="21"/>
        </w:rPr>
        <w:t>01/09</w:t>
      </w:r>
      <w:r w:rsidR="00394D66" w:rsidRPr="00133AA9">
        <w:rPr>
          <w:rFonts w:ascii="Montserrat Light" w:eastAsiaTheme="minorEastAsia" w:hAnsi="Montserrat Light"/>
          <w:b/>
          <w:color w:val="000000" w:themeColor="text1"/>
          <w:szCs w:val="21"/>
        </w:rPr>
        <w:t>/2023</w:t>
      </w:r>
      <w:r w:rsidRPr="00133AA9">
        <w:rPr>
          <w:rFonts w:ascii="Montserrat Light" w:eastAsiaTheme="minorEastAsia" w:hAnsi="Montserrat Light"/>
          <w:color w:val="000000" w:themeColor="text1"/>
          <w:szCs w:val="21"/>
        </w:rPr>
        <w:t>, podendo</w:t>
      </w:r>
      <w:r w:rsidRPr="00557B07">
        <w:rPr>
          <w:rFonts w:ascii="Montserrat Light" w:eastAsiaTheme="minorEastAsia" w:hAnsi="Montserrat Light"/>
          <w:color w:val="000000" w:themeColor="text1"/>
          <w:szCs w:val="21"/>
        </w:rPr>
        <w:t xml:space="preserve"> ser prorrogado por iguais e sucessivos períodos até o limite de 60 (sessenta) meses.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TERCEIRA – DISPOSIÇÕES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QUARTA – POLÍTICA DE PROTEÇÃO DE DADOS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preservado o sigilo sobre eles.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QUINTA – FORO</w:t>
      </w:r>
    </w:p>
    <w:p w:rsidR="00557B07" w:rsidRPr="00557B07" w:rsidRDefault="00557B07" w:rsidP="00557B07">
      <w:pPr>
        <w:spacing w:before="120" w:after="280" w:line="240" w:lineRule="auto"/>
        <w:jc w:val="both"/>
        <w:rPr>
          <w:rFonts w:ascii="Montserrat Light" w:eastAsiaTheme="minorEastAsia" w:hAnsi="Montserrat Light"/>
          <w:color w:val="000000" w:themeColor="text1"/>
        </w:rPr>
      </w:pPr>
      <w:r w:rsidRPr="00557B07">
        <w:rPr>
          <w:rFonts w:ascii="Montserrat Light" w:eastAsiaTheme="minorEastAsia" w:hAnsi="Montserrat Light"/>
          <w:color w:val="000000" w:themeColor="text1"/>
          <w:szCs w:val="21"/>
        </w:rPr>
        <w:t xml:space="preserve">15.1. É competente </w:t>
      </w:r>
      <w:r w:rsidRPr="00557B07">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por estarem justas e compromissadas, as partes assinam o presente Termo de Credenciamento.</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p>
    <w:p w:rsidR="00133AA9" w:rsidRPr="00557B07" w:rsidRDefault="00133AA9" w:rsidP="00133AA9">
      <w:pPr>
        <w:spacing w:before="120" w:after="280" w:line="240" w:lineRule="auto"/>
        <w:jc w:val="right"/>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Lajeado/RS, </w:t>
      </w:r>
      <w:r>
        <w:rPr>
          <w:rFonts w:ascii="Montserrat Light" w:eastAsiaTheme="minorEastAsia" w:hAnsi="Montserrat Light"/>
          <w:color w:val="000000" w:themeColor="text1"/>
          <w:szCs w:val="21"/>
        </w:rPr>
        <w:t>10 de agosto de 2023.</w:t>
      </w:r>
    </w:p>
    <w:p w:rsidR="00557B07" w:rsidRDefault="00557B07" w:rsidP="00557B07">
      <w:pPr>
        <w:spacing w:before="120" w:after="280" w:line="240" w:lineRule="auto"/>
        <w:jc w:val="both"/>
        <w:rPr>
          <w:rFonts w:ascii="Montserrat Light" w:eastAsiaTheme="minorEastAsia" w:hAnsi="Montserrat Light"/>
          <w:color w:val="000000" w:themeColor="text1"/>
          <w:szCs w:val="21"/>
        </w:rPr>
      </w:pPr>
    </w:p>
    <w:p w:rsidR="00133AA9" w:rsidRDefault="00133AA9" w:rsidP="00557B07">
      <w:pPr>
        <w:spacing w:before="120" w:after="280" w:line="240" w:lineRule="auto"/>
        <w:jc w:val="both"/>
        <w:rPr>
          <w:rFonts w:ascii="Montserrat Light" w:eastAsiaTheme="minorEastAsia" w:hAnsi="Montserrat Light"/>
          <w:color w:val="000000" w:themeColor="text1"/>
          <w:szCs w:val="21"/>
        </w:rPr>
      </w:pPr>
    </w:p>
    <w:p w:rsidR="00133AA9" w:rsidRPr="00557B07" w:rsidRDefault="00133AA9" w:rsidP="00557B07">
      <w:pPr>
        <w:spacing w:before="120" w:after="280" w:line="240" w:lineRule="auto"/>
        <w:jc w:val="both"/>
        <w:rPr>
          <w:rFonts w:ascii="Montserrat Light" w:eastAsiaTheme="minorEastAsia" w:hAnsi="Montserrat Light"/>
          <w:color w:val="000000" w:themeColor="text1"/>
          <w:szCs w:val="21"/>
        </w:rPr>
      </w:pPr>
      <w:bookmarkStart w:id="0" w:name="_GoBack"/>
      <w:bookmarkEnd w:id="0"/>
    </w:p>
    <w:tbl>
      <w:tblPr>
        <w:tblStyle w:val="Tabelacomgrade2"/>
        <w:tblW w:w="0" w:type="auto"/>
        <w:tblLook w:val="04A0" w:firstRow="1" w:lastRow="0" w:firstColumn="1" w:lastColumn="0" w:noHBand="0" w:noVBand="1"/>
      </w:tblPr>
      <w:tblGrid>
        <w:gridCol w:w="4814"/>
        <w:gridCol w:w="4815"/>
      </w:tblGrid>
      <w:tr w:rsidR="00557B07" w:rsidRPr="00557B07" w:rsidTr="00530651">
        <w:tc>
          <w:tcPr>
            <w:tcW w:w="4814" w:type="dxa"/>
            <w:tcBorders>
              <w:top w:val="nil"/>
              <w:left w:val="nil"/>
              <w:bottom w:val="nil"/>
              <w:right w:val="nil"/>
            </w:tcBorders>
          </w:tcPr>
          <w:p w:rsidR="00557B07" w:rsidRPr="00557B07" w:rsidRDefault="00557B07" w:rsidP="00557B07">
            <w:pPr>
              <w:spacing w:before="120" w:after="280"/>
              <w:jc w:val="center"/>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557B07"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 xml:space="preserve">Marcos José </w:t>
            </w:r>
            <w:proofErr w:type="spellStart"/>
            <w:r w:rsidRPr="00557B07">
              <w:rPr>
                <w:rFonts w:ascii="Montserrat Light" w:hAnsi="Montserrat Light"/>
                <w:color w:val="000000" w:themeColor="text1"/>
              </w:rPr>
              <w:t>Scorsatto</w:t>
            </w:r>
            <w:proofErr w:type="spellEnd"/>
            <w:r w:rsidRPr="00557B07">
              <w:rPr>
                <w:rFonts w:ascii="Montserrat Light" w:hAnsi="Montserrat Light"/>
                <w:color w:val="000000" w:themeColor="text1"/>
              </w:rPr>
              <w:br/>
              <w:t>Presidente</w:t>
            </w:r>
          </w:p>
          <w:p w:rsidR="00557B07" w:rsidRPr="00557B07" w:rsidRDefault="00310A92"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CONSÓRCIO INTERMUNICIPAL DE SERVIÇOS DO VALE DO TAQUARI</w:t>
            </w:r>
          </w:p>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tc>
        <w:tc>
          <w:tcPr>
            <w:tcW w:w="4815" w:type="dxa"/>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FE5D1A" w:rsidP="00310A92">
            <w:pPr>
              <w:spacing w:before="120"/>
              <w:jc w:val="center"/>
              <w:rPr>
                <w:rFonts w:ascii="Montserrat Light" w:hAnsi="Montserrat Light"/>
                <w:color w:val="000000" w:themeColor="text1"/>
              </w:rPr>
            </w:pPr>
            <w:r>
              <w:rPr>
                <w:rFonts w:ascii="Montserrat Light" w:hAnsi="Montserrat Light"/>
                <w:color w:val="000000" w:themeColor="text1"/>
              </w:rPr>
              <w:t xml:space="preserve">Gabriel </w:t>
            </w:r>
            <w:proofErr w:type="spellStart"/>
            <w:r>
              <w:rPr>
                <w:rFonts w:ascii="Montserrat Light" w:hAnsi="Montserrat Light"/>
                <w:color w:val="000000" w:themeColor="text1"/>
              </w:rPr>
              <w:t>Capitani</w:t>
            </w:r>
            <w:proofErr w:type="spellEnd"/>
            <w:r w:rsidR="00310A92">
              <w:rPr>
                <w:rFonts w:ascii="Montserrat Light" w:hAnsi="Montserrat Light"/>
                <w:color w:val="000000" w:themeColor="text1"/>
              </w:rPr>
              <w:br/>
              <w:t>Representante Legal</w:t>
            </w:r>
          </w:p>
          <w:p w:rsidR="00557B07" w:rsidRPr="00557B07" w:rsidRDefault="00FE5D1A" w:rsidP="0034101D">
            <w:pPr>
              <w:spacing w:before="120"/>
              <w:jc w:val="center"/>
              <w:rPr>
                <w:rFonts w:ascii="Montserrat Light" w:hAnsi="Montserrat Light"/>
                <w:color w:val="000000" w:themeColor="text1"/>
              </w:rPr>
            </w:pPr>
            <w:r>
              <w:rPr>
                <w:rFonts w:ascii="Montserrat Light" w:hAnsi="Montserrat Light"/>
                <w:color w:val="000000" w:themeColor="text1"/>
              </w:rPr>
              <w:t>GABRIEL CAPITANI &amp; CIA LTDA</w:t>
            </w:r>
          </w:p>
        </w:tc>
      </w:tr>
      <w:tr w:rsidR="00557B07" w:rsidRPr="00557B07" w:rsidTr="00530651">
        <w:tc>
          <w:tcPr>
            <w:tcW w:w="9629" w:type="dxa"/>
            <w:gridSpan w:val="2"/>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 xml:space="preserve">Patrícia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557B07" w:rsidRPr="00557B07"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557B07" w:rsidRPr="00557B07" w:rsidRDefault="00557B07" w:rsidP="00557B07">
      <w:pPr>
        <w:spacing w:before="120" w:after="280" w:line="240" w:lineRule="auto"/>
        <w:jc w:val="center"/>
        <w:rPr>
          <w:rFonts w:ascii="Montserrat Light" w:eastAsiaTheme="minorEastAsia" w:hAnsi="Montserrat Light"/>
          <w:color w:val="000000" w:themeColor="text1"/>
          <w:sz w:val="10"/>
          <w:szCs w:val="10"/>
        </w:rPr>
      </w:pPr>
    </w:p>
    <w:p w:rsidR="00797FC2" w:rsidRPr="00537081" w:rsidRDefault="00557B07" w:rsidP="00537081">
      <w:pPr>
        <w:spacing w:before="120" w:after="280" w:line="240" w:lineRule="auto"/>
        <w:jc w:val="center"/>
        <w:rPr>
          <w:rFonts w:ascii="Montserrat Light" w:eastAsiaTheme="minorEastAsia" w:hAnsi="Montserrat Light"/>
          <w:color w:val="000000" w:themeColor="text1"/>
          <w:sz w:val="10"/>
          <w:szCs w:val="10"/>
        </w:rPr>
      </w:pPr>
      <w:r w:rsidRPr="00557B07">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sectPr w:rsidR="00797FC2" w:rsidRPr="00537081" w:rsidSect="00C575AD">
      <w:headerReference w:type="even" r:id="rId6"/>
      <w:headerReference w:type="default" r:id="rId7"/>
      <w:headerReference w:type="first" r:id="rId8"/>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3F" w:rsidRDefault="00310A92">
      <w:pPr>
        <w:spacing w:after="0" w:line="240" w:lineRule="auto"/>
      </w:pPr>
      <w:r>
        <w:separator/>
      </w:r>
    </w:p>
  </w:endnote>
  <w:endnote w:type="continuationSeparator" w:id="0">
    <w:p w:rsidR="00E55F3F" w:rsidRDefault="003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3F" w:rsidRDefault="00310A92">
      <w:pPr>
        <w:spacing w:after="0" w:line="240" w:lineRule="auto"/>
      </w:pPr>
      <w:r>
        <w:separator/>
      </w:r>
    </w:p>
  </w:footnote>
  <w:footnote w:type="continuationSeparator" w:id="0">
    <w:p w:rsidR="00E55F3F" w:rsidRDefault="003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133AA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977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133AA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875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133AA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7728;mso-position-horizontal:center;mso-position-horizontal-relative:margin;mso-position-vertical:center;mso-position-vertical-relative:margin" o:allowincell="f">
          <v:imagedata r:id="rId1" o:title="Folha Timbr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C2"/>
    <w:rsid w:val="00133AA9"/>
    <w:rsid w:val="0019663D"/>
    <w:rsid w:val="00225DEF"/>
    <w:rsid w:val="00310A92"/>
    <w:rsid w:val="0034101D"/>
    <w:rsid w:val="00394D66"/>
    <w:rsid w:val="004333F4"/>
    <w:rsid w:val="00537081"/>
    <w:rsid w:val="00557B07"/>
    <w:rsid w:val="005C0D1B"/>
    <w:rsid w:val="005D7765"/>
    <w:rsid w:val="006123CF"/>
    <w:rsid w:val="00797FC2"/>
    <w:rsid w:val="007A7366"/>
    <w:rsid w:val="007C1D64"/>
    <w:rsid w:val="00952D46"/>
    <w:rsid w:val="00991FE8"/>
    <w:rsid w:val="00D44D5F"/>
    <w:rsid w:val="00E40917"/>
    <w:rsid w:val="00E55F3F"/>
    <w:rsid w:val="00EA0A96"/>
    <w:rsid w:val="00FE5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9A1F7-40DD-4D8A-B592-2CF244E8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C2"/>
  </w:style>
  <w:style w:type="paragraph" w:styleId="Ttulo1">
    <w:name w:val="heading 1"/>
    <w:basedOn w:val="Normal"/>
    <w:next w:val="Normal"/>
    <w:link w:val="Ttulo1Char"/>
    <w:uiPriority w:val="9"/>
    <w:qFormat/>
    <w:rsid w:val="00E40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797FC2"/>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797FC2"/>
  </w:style>
  <w:style w:type="table" w:styleId="Tabelacomgrade">
    <w:name w:val="Table Grid"/>
    <w:basedOn w:val="Tabelanormal"/>
    <w:uiPriority w:val="39"/>
    <w:rsid w:val="007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409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40917"/>
    <w:pPr>
      <w:spacing w:after="0" w:line="240" w:lineRule="auto"/>
    </w:pPr>
  </w:style>
  <w:style w:type="character" w:customStyle="1" w:styleId="Ttulo1Char">
    <w:name w:val="Título 1 Char"/>
    <w:basedOn w:val="Fontepargpadro"/>
    <w:link w:val="Ttulo1"/>
    <w:uiPriority w:val="9"/>
    <w:rsid w:val="00E40917"/>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E409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40917"/>
    <w:rPr>
      <w:rFonts w:eastAsiaTheme="minorEastAsia"/>
      <w:color w:val="5A5A5A" w:themeColor="text1" w:themeTint="A5"/>
      <w:spacing w:val="15"/>
    </w:rPr>
  </w:style>
  <w:style w:type="table" w:customStyle="1" w:styleId="Tabelacomgrade2">
    <w:name w:val="Tabela com grade2"/>
    <w:basedOn w:val="Tabelanormal"/>
    <w:next w:val="Tabelacomgrade"/>
    <w:uiPriority w:val="39"/>
    <w:rsid w:val="00557B0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466">
      <w:bodyDiv w:val="1"/>
      <w:marLeft w:val="0"/>
      <w:marRight w:val="0"/>
      <w:marTop w:val="0"/>
      <w:marBottom w:val="0"/>
      <w:divBdr>
        <w:top w:val="none" w:sz="0" w:space="0" w:color="auto"/>
        <w:left w:val="none" w:sz="0" w:space="0" w:color="auto"/>
        <w:bottom w:val="none" w:sz="0" w:space="0" w:color="auto"/>
        <w:right w:val="none" w:sz="0" w:space="0" w:color="auto"/>
      </w:divBdr>
    </w:div>
    <w:div w:id="61565422">
      <w:bodyDiv w:val="1"/>
      <w:marLeft w:val="0"/>
      <w:marRight w:val="0"/>
      <w:marTop w:val="0"/>
      <w:marBottom w:val="0"/>
      <w:divBdr>
        <w:top w:val="none" w:sz="0" w:space="0" w:color="auto"/>
        <w:left w:val="none" w:sz="0" w:space="0" w:color="auto"/>
        <w:bottom w:val="none" w:sz="0" w:space="0" w:color="auto"/>
        <w:right w:val="none" w:sz="0" w:space="0" w:color="auto"/>
      </w:divBdr>
    </w:div>
    <w:div w:id="186916362">
      <w:bodyDiv w:val="1"/>
      <w:marLeft w:val="0"/>
      <w:marRight w:val="0"/>
      <w:marTop w:val="0"/>
      <w:marBottom w:val="0"/>
      <w:divBdr>
        <w:top w:val="none" w:sz="0" w:space="0" w:color="auto"/>
        <w:left w:val="none" w:sz="0" w:space="0" w:color="auto"/>
        <w:bottom w:val="none" w:sz="0" w:space="0" w:color="auto"/>
        <w:right w:val="none" w:sz="0" w:space="0" w:color="auto"/>
      </w:divBdr>
    </w:div>
    <w:div w:id="349842896">
      <w:bodyDiv w:val="1"/>
      <w:marLeft w:val="0"/>
      <w:marRight w:val="0"/>
      <w:marTop w:val="0"/>
      <w:marBottom w:val="0"/>
      <w:divBdr>
        <w:top w:val="none" w:sz="0" w:space="0" w:color="auto"/>
        <w:left w:val="none" w:sz="0" w:space="0" w:color="auto"/>
        <w:bottom w:val="none" w:sz="0" w:space="0" w:color="auto"/>
        <w:right w:val="none" w:sz="0" w:space="0" w:color="auto"/>
      </w:divBdr>
    </w:div>
    <w:div w:id="618954678">
      <w:bodyDiv w:val="1"/>
      <w:marLeft w:val="0"/>
      <w:marRight w:val="0"/>
      <w:marTop w:val="0"/>
      <w:marBottom w:val="0"/>
      <w:divBdr>
        <w:top w:val="none" w:sz="0" w:space="0" w:color="auto"/>
        <w:left w:val="none" w:sz="0" w:space="0" w:color="auto"/>
        <w:bottom w:val="none" w:sz="0" w:space="0" w:color="auto"/>
        <w:right w:val="none" w:sz="0" w:space="0" w:color="auto"/>
      </w:divBdr>
    </w:div>
    <w:div w:id="746805720">
      <w:bodyDiv w:val="1"/>
      <w:marLeft w:val="0"/>
      <w:marRight w:val="0"/>
      <w:marTop w:val="0"/>
      <w:marBottom w:val="0"/>
      <w:divBdr>
        <w:top w:val="none" w:sz="0" w:space="0" w:color="auto"/>
        <w:left w:val="none" w:sz="0" w:space="0" w:color="auto"/>
        <w:bottom w:val="none" w:sz="0" w:space="0" w:color="auto"/>
        <w:right w:val="none" w:sz="0" w:space="0" w:color="auto"/>
      </w:divBdr>
    </w:div>
    <w:div w:id="810438162">
      <w:bodyDiv w:val="1"/>
      <w:marLeft w:val="0"/>
      <w:marRight w:val="0"/>
      <w:marTop w:val="0"/>
      <w:marBottom w:val="0"/>
      <w:divBdr>
        <w:top w:val="none" w:sz="0" w:space="0" w:color="auto"/>
        <w:left w:val="none" w:sz="0" w:space="0" w:color="auto"/>
        <w:bottom w:val="none" w:sz="0" w:space="0" w:color="auto"/>
        <w:right w:val="none" w:sz="0" w:space="0" w:color="auto"/>
      </w:divBdr>
    </w:div>
    <w:div w:id="925572165">
      <w:bodyDiv w:val="1"/>
      <w:marLeft w:val="0"/>
      <w:marRight w:val="0"/>
      <w:marTop w:val="0"/>
      <w:marBottom w:val="0"/>
      <w:divBdr>
        <w:top w:val="none" w:sz="0" w:space="0" w:color="auto"/>
        <w:left w:val="none" w:sz="0" w:space="0" w:color="auto"/>
        <w:bottom w:val="none" w:sz="0" w:space="0" w:color="auto"/>
        <w:right w:val="none" w:sz="0" w:space="0" w:color="auto"/>
      </w:divBdr>
    </w:div>
    <w:div w:id="1001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3038</Words>
  <Characters>16407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2023-07-24T16:47:00Z</dcterms:created>
  <dcterms:modified xsi:type="dcterms:W3CDTF">2023-08-09T14:10:00Z</dcterms:modified>
</cp:coreProperties>
</file>